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hint="eastAsia" w:ascii="Microsoft YaHei" w:hAnsi="Microsoft YaHei" w:eastAsia="Microsoft YaHei" w:cs="Microsoft YaHei"/>
          <w:i w:val="0"/>
          <w:caps w:val="0"/>
          <w:color w:val="313131"/>
          <w:spacing w:val="0"/>
          <w:sz w:val="21"/>
          <w:szCs w:val="21"/>
        </w:rPr>
      </w:pPr>
      <w:r>
        <w:rPr>
          <w:rFonts w:ascii="FangSong" w:hAnsi="FangSong" w:eastAsia="FangSong" w:cs="FangSong"/>
          <w:b/>
          <w:i w:val="0"/>
          <w:caps w:val="0"/>
          <w:color w:val="313131"/>
          <w:spacing w:val="-17"/>
          <w:sz w:val="28"/>
          <w:szCs w:val="28"/>
          <w:bdr w:val="none" w:color="auto" w:sz="0" w:space="0"/>
          <w:shd w:val="clear" w:fill="FFFFFF"/>
        </w:rPr>
        <w:t>第十八届中国国际环保展览会（</w:t>
      </w:r>
      <w:r>
        <w:rPr>
          <w:rFonts w:hint="eastAsia" w:ascii="FangSong" w:hAnsi="FangSong" w:eastAsia="FangSong" w:cs="FangSong"/>
          <w:b/>
          <w:i w:val="0"/>
          <w:caps w:val="0"/>
          <w:color w:val="313131"/>
          <w:spacing w:val="-17"/>
          <w:sz w:val="28"/>
          <w:szCs w:val="28"/>
          <w:bdr w:val="none" w:color="auto" w:sz="0" w:space="0"/>
          <w:shd w:val="clear" w:fill="FFFFFF"/>
        </w:rPr>
        <w:t>CIEPEC2020）参展事项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00"/>
        <w:jc w:val="both"/>
        <w:rPr>
          <w:rFonts w:hint="eastAsia" w:ascii="Microsoft YaHei" w:hAnsi="Microsoft YaHei" w:eastAsia="Microsoft YaHei" w:cs="Microsoft YaHei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FangSong" w:hAnsi="FangSong" w:eastAsia="FangSong" w:cs="FangSong"/>
          <w:i w:val="0"/>
          <w:caps w:val="0"/>
          <w:color w:val="313131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00"/>
        <w:jc w:val="both"/>
        <w:rPr>
          <w:rFonts w:hint="eastAsia" w:ascii="Microsoft YaHei" w:hAnsi="Microsoft YaHei" w:eastAsia="Microsoft YaHei" w:cs="Microsoft YaHei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FangSong" w:hAnsi="FangSong" w:eastAsia="FangSong" w:cs="FangSong"/>
          <w:b/>
          <w:i w:val="0"/>
          <w:caps w:val="0"/>
          <w:color w:val="313131"/>
          <w:spacing w:val="0"/>
          <w:sz w:val="28"/>
          <w:szCs w:val="28"/>
          <w:bdr w:val="none" w:color="auto" w:sz="0" w:space="0"/>
          <w:shd w:val="clear" w:fill="FFFFFF"/>
        </w:rPr>
        <w:t>一、时间地点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00"/>
        <w:jc w:val="both"/>
        <w:rPr>
          <w:rFonts w:hint="eastAsia" w:ascii="Microsoft YaHei" w:hAnsi="Microsoft YaHei" w:eastAsia="Microsoft YaHei" w:cs="Microsoft YaHei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FangSong" w:hAnsi="FangSong" w:eastAsia="FangSong" w:cs="FangSong"/>
          <w:i w:val="0"/>
          <w:caps w:val="0"/>
          <w:color w:val="313131"/>
          <w:spacing w:val="0"/>
          <w:sz w:val="28"/>
          <w:szCs w:val="28"/>
          <w:bdr w:val="none" w:color="auto" w:sz="0" w:space="0"/>
          <w:shd w:val="clear" w:fill="FFFFFF"/>
        </w:rPr>
        <w:t>展会名称：第十八届中国国际环保展览会（CIEPEC2020）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00"/>
        <w:jc w:val="both"/>
        <w:rPr>
          <w:rFonts w:hint="eastAsia" w:ascii="Microsoft YaHei" w:hAnsi="Microsoft YaHei" w:eastAsia="Microsoft YaHei" w:cs="Microsoft YaHei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FangSong" w:hAnsi="FangSong" w:eastAsia="FangSong" w:cs="FangSong"/>
          <w:i w:val="0"/>
          <w:caps w:val="0"/>
          <w:color w:val="313131"/>
          <w:spacing w:val="0"/>
          <w:sz w:val="28"/>
          <w:szCs w:val="28"/>
          <w:bdr w:val="none" w:color="auto" w:sz="0" w:space="0"/>
          <w:shd w:val="clear" w:fill="FFFFFF"/>
        </w:rPr>
        <w:t>主办单位：中国环境保护产业协会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00"/>
        <w:jc w:val="both"/>
        <w:rPr>
          <w:rFonts w:hint="eastAsia" w:ascii="Microsoft YaHei" w:hAnsi="Microsoft YaHei" w:eastAsia="Microsoft YaHei" w:cs="Microsoft YaHei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FangSong" w:hAnsi="FangSong" w:eastAsia="FangSong" w:cs="FangSong"/>
          <w:i w:val="0"/>
          <w:caps w:val="0"/>
          <w:color w:val="313131"/>
          <w:spacing w:val="0"/>
          <w:sz w:val="28"/>
          <w:szCs w:val="28"/>
          <w:bdr w:val="none" w:color="auto" w:sz="0" w:space="0"/>
          <w:shd w:val="clear" w:fill="FFFFFF"/>
        </w:rPr>
        <w:t>展出地点：中国国际展览中心(北京朝阳区北三环东路6号)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00"/>
        <w:jc w:val="both"/>
        <w:rPr>
          <w:rFonts w:hint="eastAsia" w:ascii="Microsoft YaHei" w:hAnsi="Microsoft YaHei" w:eastAsia="Microsoft YaHei" w:cs="Microsoft YaHei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FangSong" w:hAnsi="FangSong" w:eastAsia="FangSong" w:cs="FangSong"/>
          <w:i w:val="0"/>
          <w:caps w:val="0"/>
          <w:color w:val="313131"/>
          <w:spacing w:val="0"/>
          <w:sz w:val="28"/>
          <w:szCs w:val="28"/>
          <w:bdr w:val="none" w:color="auto" w:sz="0" w:space="0"/>
          <w:shd w:val="clear" w:fill="FFFFFF"/>
        </w:rPr>
        <w:t>布展时间：2020年6月13日（8:30-17:00）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00"/>
        <w:jc w:val="both"/>
        <w:rPr>
          <w:rFonts w:hint="eastAsia" w:ascii="Microsoft YaHei" w:hAnsi="Microsoft YaHei" w:eastAsia="Microsoft YaHei" w:cs="Microsoft YaHei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FangSong" w:hAnsi="FangSong" w:eastAsia="FangSong" w:cs="FangSong"/>
          <w:i w:val="0"/>
          <w:caps w:val="0"/>
          <w:color w:val="313131"/>
          <w:spacing w:val="0"/>
          <w:sz w:val="28"/>
          <w:szCs w:val="28"/>
          <w:bdr w:val="none" w:color="auto" w:sz="0" w:space="0"/>
          <w:shd w:val="clear" w:fill="FFFFFF"/>
        </w:rPr>
        <w:t>          2020年6月14日（8:30-21:00）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00"/>
        <w:jc w:val="both"/>
        <w:rPr>
          <w:rFonts w:hint="eastAsia" w:ascii="Microsoft YaHei" w:hAnsi="Microsoft YaHei" w:eastAsia="Microsoft YaHei" w:cs="Microsoft YaHei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FangSong" w:hAnsi="FangSong" w:eastAsia="FangSong" w:cs="FangSong"/>
          <w:i w:val="0"/>
          <w:caps w:val="0"/>
          <w:color w:val="313131"/>
          <w:spacing w:val="0"/>
          <w:sz w:val="28"/>
          <w:szCs w:val="28"/>
          <w:bdr w:val="none" w:color="auto" w:sz="0" w:space="0"/>
          <w:shd w:val="clear" w:fill="FFFFFF"/>
        </w:rPr>
        <w:t>展览时间：2020年6月15日（9:00-17:00）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00"/>
        <w:jc w:val="both"/>
        <w:rPr>
          <w:rFonts w:hint="eastAsia" w:ascii="Microsoft YaHei" w:hAnsi="Microsoft YaHei" w:eastAsia="Microsoft YaHei" w:cs="Microsoft YaHei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FangSong" w:hAnsi="FangSong" w:eastAsia="FangSong" w:cs="FangSong"/>
          <w:i w:val="0"/>
          <w:caps w:val="0"/>
          <w:color w:val="313131"/>
          <w:spacing w:val="0"/>
          <w:sz w:val="28"/>
          <w:szCs w:val="28"/>
          <w:bdr w:val="none" w:color="auto" w:sz="0" w:space="0"/>
          <w:shd w:val="clear" w:fill="FFFFFF"/>
        </w:rPr>
        <w:t>          2020年6月16日（9:00-17:00）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2100"/>
        <w:jc w:val="both"/>
        <w:rPr>
          <w:rFonts w:hint="eastAsia" w:ascii="Microsoft YaHei" w:hAnsi="Microsoft YaHei" w:eastAsia="Microsoft YaHei" w:cs="Microsoft YaHei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FangSong" w:hAnsi="FangSong" w:eastAsia="FangSong" w:cs="FangSong"/>
          <w:i w:val="0"/>
          <w:caps w:val="0"/>
          <w:color w:val="313131"/>
          <w:spacing w:val="0"/>
          <w:sz w:val="28"/>
          <w:szCs w:val="28"/>
          <w:bdr w:val="none" w:color="auto" w:sz="0" w:space="0"/>
          <w:shd w:val="clear" w:fill="FFFFFF"/>
        </w:rPr>
        <w:t>2020年6月17日（9:00-16:00）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00"/>
        <w:jc w:val="both"/>
        <w:rPr>
          <w:rFonts w:hint="eastAsia" w:ascii="Microsoft YaHei" w:hAnsi="Microsoft YaHei" w:eastAsia="Microsoft YaHei" w:cs="Microsoft YaHei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FangSong" w:hAnsi="FangSong" w:eastAsia="FangSong" w:cs="FangSong"/>
          <w:i w:val="0"/>
          <w:caps w:val="0"/>
          <w:color w:val="313131"/>
          <w:spacing w:val="0"/>
          <w:sz w:val="28"/>
          <w:szCs w:val="28"/>
          <w:bdr w:val="none" w:color="auto" w:sz="0" w:space="0"/>
          <w:shd w:val="clear" w:fill="FFFFFF"/>
        </w:rPr>
        <w:t>撤展时间：2020年6月17日（16:00-21:00）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0" w:afterAutospacing="0" w:line="560" w:lineRule="atLeast"/>
        <w:ind w:left="0" w:right="0" w:firstLine="602"/>
        <w:jc w:val="both"/>
        <w:rPr>
          <w:rFonts w:hint="eastAsia" w:ascii="Microsoft YaHei" w:hAnsi="Microsoft YaHei" w:eastAsia="Microsoft YaHei" w:cs="Microsoft YaHei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FangSong" w:hAnsi="FangSong" w:eastAsia="FangSong" w:cs="FangSong"/>
          <w:b/>
          <w:i w:val="0"/>
          <w:caps w:val="0"/>
          <w:color w:val="313131"/>
          <w:spacing w:val="0"/>
          <w:sz w:val="28"/>
          <w:szCs w:val="28"/>
          <w:bdr w:val="none" w:color="auto" w:sz="0" w:space="0"/>
          <w:shd w:val="clear" w:fill="FFFFFF"/>
        </w:rPr>
        <w:t>二、展示范围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00"/>
        <w:jc w:val="both"/>
        <w:rPr>
          <w:rFonts w:hint="eastAsia" w:ascii="Microsoft YaHei" w:hAnsi="Microsoft YaHei" w:eastAsia="Microsoft YaHei" w:cs="Microsoft YaHei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FangSong" w:hAnsi="FangSong" w:eastAsia="FangSong" w:cs="FangSong"/>
          <w:i w:val="0"/>
          <w:caps w:val="0"/>
          <w:color w:val="313131"/>
          <w:spacing w:val="0"/>
          <w:sz w:val="28"/>
          <w:szCs w:val="28"/>
          <w:bdr w:val="none" w:color="auto" w:sz="0" w:space="0"/>
          <w:shd w:val="clear" w:fill="FFFFFF"/>
        </w:rPr>
        <w:t>水、大气、土壤与地下水修复、固体废物处理、环境监测、噪声与振动控制、生态修复与保护、室内环境污染控制、节能等领域工程、案例、技术与装备、环境服务、环保产业园区发展、生态环境应急装备与物资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0" w:afterAutospacing="0" w:line="560" w:lineRule="atLeast"/>
        <w:ind w:left="0" w:right="0" w:firstLine="602"/>
        <w:jc w:val="both"/>
        <w:rPr>
          <w:rFonts w:hint="eastAsia" w:ascii="Microsoft YaHei" w:hAnsi="Microsoft YaHei" w:eastAsia="Microsoft YaHei" w:cs="Microsoft YaHei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FangSong" w:hAnsi="FangSong" w:eastAsia="FangSong" w:cs="FangSong"/>
          <w:b/>
          <w:i w:val="0"/>
          <w:caps w:val="0"/>
          <w:color w:val="313131"/>
          <w:spacing w:val="0"/>
          <w:sz w:val="28"/>
          <w:szCs w:val="28"/>
          <w:bdr w:val="none" w:color="auto" w:sz="0" w:space="0"/>
          <w:shd w:val="clear" w:fill="FFFFFF"/>
        </w:rPr>
        <w:t>三、同期活动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00"/>
        <w:jc w:val="both"/>
        <w:rPr>
          <w:rFonts w:hint="eastAsia" w:ascii="Microsoft YaHei" w:hAnsi="Microsoft YaHei" w:eastAsia="Microsoft YaHei" w:cs="Microsoft YaHei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FangSong" w:hAnsi="FangSong" w:eastAsia="FangSong" w:cs="FangSong"/>
          <w:i w:val="0"/>
          <w:caps w:val="0"/>
          <w:color w:val="313131"/>
          <w:spacing w:val="0"/>
          <w:sz w:val="28"/>
          <w:szCs w:val="28"/>
          <w:bdr w:val="none" w:color="auto" w:sz="0" w:space="0"/>
          <w:shd w:val="clear" w:fill="FFFFFF"/>
        </w:rPr>
        <w:t>展会同期将举办“2020环保产业创新发展大会”主论坛以及二十余场分论坛、国际交流会、展商新技术发布会、供需对接会、商务对接等。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0" w:afterAutospacing="0" w:line="560" w:lineRule="atLeast"/>
        <w:ind w:left="0" w:right="0" w:firstLine="602"/>
        <w:jc w:val="both"/>
        <w:rPr>
          <w:rFonts w:hint="eastAsia" w:ascii="Microsoft YaHei" w:hAnsi="Microsoft YaHei" w:eastAsia="Microsoft YaHei" w:cs="Microsoft YaHei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FangSong" w:hAnsi="FangSong" w:eastAsia="FangSong" w:cs="FangSong"/>
          <w:b/>
          <w:i w:val="0"/>
          <w:caps w:val="0"/>
          <w:color w:val="313131"/>
          <w:spacing w:val="0"/>
          <w:sz w:val="28"/>
          <w:szCs w:val="28"/>
          <w:bdr w:val="none" w:color="auto" w:sz="0" w:space="0"/>
          <w:shd w:val="clear" w:fill="FFFFFF"/>
        </w:rPr>
        <w:t>四、参展要求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00"/>
        <w:jc w:val="both"/>
        <w:rPr>
          <w:rFonts w:hint="eastAsia" w:ascii="Microsoft YaHei" w:hAnsi="Microsoft YaHei" w:eastAsia="Microsoft YaHei" w:cs="Microsoft YaHei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FangSong" w:hAnsi="FangSong" w:eastAsia="FangSong" w:cs="FangSong"/>
          <w:i w:val="0"/>
          <w:caps w:val="0"/>
          <w:color w:val="313131"/>
          <w:spacing w:val="0"/>
          <w:sz w:val="28"/>
          <w:szCs w:val="28"/>
          <w:bdr w:val="none" w:color="auto" w:sz="0" w:space="0"/>
          <w:shd w:val="clear" w:fill="FFFFFF"/>
        </w:rPr>
        <w:t>（一）企业有良好的信誉和售后服务，展品属于上述展览内容及范围。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00"/>
        <w:jc w:val="both"/>
        <w:rPr>
          <w:rFonts w:hint="eastAsia" w:ascii="Microsoft YaHei" w:hAnsi="Microsoft YaHei" w:eastAsia="Microsoft YaHei" w:cs="Microsoft YaHei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FangSong" w:hAnsi="FangSong" w:eastAsia="FangSong" w:cs="FangSong"/>
          <w:i w:val="0"/>
          <w:caps w:val="0"/>
          <w:color w:val="313131"/>
          <w:spacing w:val="0"/>
          <w:sz w:val="28"/>
          <w:szCs w:val="28"/>
          <w:bdr w:val="none" w:color="auto" w:sz="0" w:space="0"/>
          <w:shd w:val="clear" w:fill="FFFFFF"/>
        </w:rPr>
        <w:t>（二）新产品、新技术的产权或专有技术权属明确，禁止违反知识产权保护的展品参展；已批量生产的产品或已推广应用的技术，使用效果好、受到用户欢迎。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00"/>
        <w:jc w:val="both"/>
        <w:rPr>
          <w:rFonts w:hint="eastAsia" w:ascii="Microsoft YaHei" w:hAnsi="Microsoft YaHei" w:eastAsia="Microsoft YaHei" w:cs="Microsoft YaHei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FangSong" w:hAnsi="FangSong" w:eastAsia="FangSong" w:cs="FangSong"/>
          <w:i w:val="0"/>
          <w:caps w:val="0"/>
          <w:color w:val="313131"/>
          <w:spacing w:val="0"/>
          <w:sz w:val="28"/>
          <w:szCs w:val="28"/>
          <w:bdr w:val="none" w:color="auto" w:sz="0" w:space="0"/>
          <w:shd w:val="clear" w:fill="FFFFFF"/>
        </w:rPr>
        <w:t>（三）为提升展示效果，建议展品以实物及模型为宜。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00"/>
        <w:jc w:val="both"/>
        <w:rPr>
          <w:rFonts w:hint="eastAsia" w:ascii="Microsoft YaHei" w:hAnsi="Microsoft YaHei" w:eastAsia="Microsoft YaHei" w:cs="Microsoft YaHei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FangSong" w:hAnsi="FangSong" w:eastAsia="FangSong" w:cs="FangSong"/>
          <w:i w:val="0"/>
          <w:caps w:val="0"/>
          <w:color w:val="313131"/>
          <w:spacing w:val="0"/>
          <w:sz w:val="28"/>
          <w:szCs w:val="28"/>
          <w:bdr w:val="none" w:color="auto" w:sz="0" w:space="0"/>
          <w:shd w:val="clear" w:fill="FFFFFF"/>
        </w:rPr>
        <w:t>（四）自制展板规格：高120cm×宽80cm或高120cm×宽90cm，文字图片要清晰，展板必须有挂钩挂在展架板上；不得将资料直接张贴在展架板上。</w:t>
      </w:r>
      <w:r>
        <w:rPr>
          <w:rFonts w:hint="eastAsia" w:ascii="FangSong" w:hAnsi="FangSong" w:eastAsia="FangSong" w:cs="FangSong"/>
          <w:b/>
          <w:i w:val="0"/>
          <w:caps w:val="0"/>
          <w:color w:val="313131"/>
          <w:spacing w:val="0"/>
          <w:sz w:val="28"/>
          <w:szCs w:val="28"/>
          <w:bdr w:val="none" w:color="auto" w:sz="0" w:space="0"/>
          <w:shd w:val="clear" w:fill="FFFFFF"/>
        </w:rPr>
        <w:t>严禁使用KT板等易燃材料。</w:t>
      </w:r>
      <w:r>
        <w:rPr>
          <w:rFonts w:hint="eastAsia" w:ascii="FangSong" w:hAnsi="FangSong" w:eastAsia="FangSong" w:cs="FangSong"/>
          <w:i w:val="0"/>
          <w:caps w:val="0"/>
          <w:color w:val="313131"/>
          <w:spacing w:val="0"/>
          <w:sz w:val="28"/>
          <w:szCs w:val="28"/>
          <w:bdr w:val="none" w:color="auto" w:sz="0" w:space="0"/>
          <w:shd w:val="clear" w:fill="FFFFFF"/>
        </w:rPr>
        <w:t>标准展位楣板（中英文）由主办方统一制作。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00"/>
        <w:jc w:val="both"/>
        <w:rPr>
          <w:rFonts w:hint="eastAsia" w:ascii="Microsoft YaHei" w:hAnsi="Microsoft YaHei" w:eastAsia="Microsoft YaHei" w:cs="Microsoft YaHei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FangSong" w:hAnsi="FangSong" w:eastAsia="FangSong" w:cs="FangSong"/>
          <w:i w:val="0"/>
          <w:caps w:val="0"/>
          <w:color w:val="313131"/>
          <w:spacing w:val="0"/>
          <w:sz w:val="28"/>
          <w:szCs w:val="28"/>
          <w:bdr w:val="none" w:color="auto" w:sz="0" w:space="0"/>
          <w:shd w:val="clear" w:fill="FFFFFF"/>
        </w:rPr>
        <w:t>（五）提倡绿色搭建，简化展台设计，使用可循环利用材料、无污染材料、节能降耗设备，降低展台噪音，声级不得超过70分贝。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0" w:afterAutospacing="0" w:line="560" w:lineRule="atLeast"/>
        <w:ind w:left="0" w:right="0" w:firstLine="602"/>
        <w:jc w:val="both"/>
        <w:rPr>
          <w:rFonts w:hint="eastAsia" w:ascii="Microsoft YaHei" w:hAnsi="Microsoft YaHei" w:eastAsia="Microsoft YaHei" w:cs="Microsoft YaHei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FangSong" w:hAnsi="FangSong" w:eastAsia="FangSong" w:cs="FangSong"/>
          <w:b/>
          <w:i w:val="0"/>
          <w:caps w:val="0"/>
          <w:color w:val="313131"/>
          <w:spacing w:val="0"/>
          <w:sz w:val="28"/>
          <w:szCs w:val="28"/>
          <w:bdr w:val="none" w:color="auto" w:sz="0" w:space="0"/>
          <w:shd w:val="clear" w:fill="FFFFFF"/>
        </w:rPr>
        <w:t>五、展馆分布</w:t>
      </w:r>
    </w:p>
    <w:tbl>
      <w:tblPr>
        <w:tblpPr w:vertAnchor="text" w:tblpXSpec="left"/>
        <w:tblW w:w="100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0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Microsoft YaHei" w:hAnsi="Microsoft YaHei" w:eastAsia="Microsoft YaHei" w:cs="Microsoft YaHei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drawing>
                <wp:inline distT="0" distB="0" distL="114300" distR="114300">
                  <wp:extent cx="6238875" cy="3605530"/>
                  <wp:effectExtent l="0" t="0" r="9525" b="13970"/>
                  <wp:docPr id="11" name="图片 10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0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875" cy="360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00"/>
        <w:jc w:val="both"/>
        <w:rPr>
          <w:rFonts w:hint="eastAsia" w:ascii="Microsoft YaHei" w:hAnsi="Microsoft YaHei" w:eastAsia="Microsoft YaHei" w:cs="Microsoft YaHei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FangSong" w:hAnsi="FangSong" w:eastAsia="FangSong" w:cs="FangSong"/>
          <w:i w:val="0"/>
          <w:caps w:val="0"/>
          <w:color w:val="313131"/>
          <w:spacing w:val="0"/>
          <w:sz w:val="28"/>
          <w:szCs w:val="28"/>
          <w:bdr w:val="none" w:color="auto" w:sz="0" w:space="0"/>
          <w:shd w:val="clear" w:fill="FFFFFF"/>
        </w:rPr>
        <w:t>1A、1B号馆：环境综合馆、环境监测；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00"/>
        <w:jc w:val="both"/>
        <w:rPr>
          <w:rFonts w:hint="eastAsia" w:ascii="Microsoft YaHei" w:hAnsi="Microsoft YaHei" w:eastAsia="Microsoft YaHei" w:cs="Microsoft YaHei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FangSong" w:hAnsi="FangSong" w:eastAsia="FangSong" w:cs="FangSong"/>
          <w:i w:val="0"/>
          <w:caps w:val="0"/>
          <w:color w:val="313131"/>
          <w:spacing w:val="0"/>
          <w:sz w:val="28"/>
          <w:szCs w:val="28"/>
          <w:bdr w:val="none" w:color="auto" w:sz="0" w:space="0"/>
          <w:shd w:val="clear" w:fill="FFFFFF"/>
        </w:rPr>
        <w:t>2、3号馆：境外展区；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00"/>
        <w:jc w:val="both"/>
        <w:rPr>
          <w:rFonts w:hint="eastAsia" w:ascii="Microsoft YaHei" w:hAnsi="Microsoft YaHei" w:eastAsia="Microsoft YaHei" w:cs="Microsoft YaHei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FangSong" w:hAnsi="FangSong" w:eastAsia="FangSong" w:cs="FangSong"/>
          <w:i w:val="0"/>
          <w:caps w:val="0"/>
          <w:color w:val="313131"/>
          <w:spacing w:val="0"/>
          <w:sz w:val="28"/>
          <w:szCs w:val="28"/>
          <w:bdr w:val="none" w:color="auto" w:sz="0" w:space="0"/>
          <w:shd w:val="clear" w:fill="FFFFFF"/>
        </w:rPr>
        <w:t>4、5号馆：水、大气、土壤、固废、噪声等；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00"/>
        <w:jc w:val="both"/>
        <w:rPr>
          <w:rFonts w:hint="eastAsia" w:ascii="Microsoft YaHei" w:hAnsi="Microsoft YaHei" w:eastAsia="Microsoft YaHei" w:cs="Microsoft YaHei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FangSong" w:hAnsi="FangSong" w:eastAsia="FangSong" w:cs="FangSong"/>
          <w:i w:val="0"/>
          <w:caps w:val="0"/>
          <w:color w:val="313131"/>
          <w:spacing w:val="0"/>
          <w:sz w:val="28"/>
          <w:szCs w:val="28"/>
          <w:bdr w:val="none" w:color="auto" w:sz="0" w:space="0"/>
          <w:shd w:val="clear" w:fill="FFFFFF"/>
        </w:rPr>
        <w:t>8A、8B号馆：环境综合馆、地方省市展团、生态环境应急装备与物资。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0" w:afterAutospacing="0" w:line="560" w:lineRule="atLeast"/>
        <w:ind w:left="0" w:right="0" w:firstLine="602"/>
        <w:jc w:val="both"/>
        <w:rPr>
          <w:rFonts w:hint="eastAsia" w:ascii="Microsoft YaHei" w:hAnsi="Microsoft YaHei" w:eastAsia="Microsoft YaHei" w:cs="Microsoft YaHei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FangSong" w:hAnsi="FangSong" w:eastAsia="FangSong" w:cs="FangSong"/>
          <w:b/>
          <w:i w:val="0"/>
          <w:caps w:val="0"/>
          <w:color w:val="313131"/>
          <w:spacing w:val="0"/>
          <w:sz w:val="28"/>
          <w:szCs w:val="28"/>
          <w:bdr w:val="none" w:color="auto" w:sz="0" w:space="0"/>
          <w:shd w:val="clear" w:fill="FFFFFF"/>
        </w:rPr>
        <w:t>六、收费标准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00"/>
        <w:jc w:val="both"/>
        <w:rPr>
          <w:rFonts w:hint="eastAsia" w:ascii="Microsoft YaHei" w:hAnsi="Microsoft YaHei" w:eastAsia="Microsoft YaHei" w:cs="Microsoft YaHei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FangSong" w:hAnsi="FangSong" w:eastAsia="FangSong" w:cs="FangSong"/>
          <w:i w:val="0"/>
          <w:caps w:val="0"/>
          <w:color w:val="313131"/>
          <w:spacing w:val="0"/>
          <w:sz w:val="28"/>
          <w:szCs w:val="28"/>
          <w:bdr w:val="none" w:color="auto" w:sz="0" w:space="0"/>
          <w:shd w:val="clear" w:fill="FFFFFF"/>
        </w:rPr>
        <w:t>（一）展位收费标准（境内展商）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00"/>
        <w:jc w:val="both"/>
        <w:rPr>
          <w:rFonts w:hint="eastAsia" w:ascii="Microsoft YaHei" w:hAnsi="Microsoft YaHei" w:eastAsia="Microsoft YaHei" w:cs="Microsoft YaHei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FangSong" w:hAnsi="FangSong" w:eastAsia="FangSong" w:cs="FangSong"/>
          <w:i w:val="0"/>
          <w:caps w:val="0"/>
          <w:color w:val="313131"/>
          <w:spacing w:val="0"/>
          <w:sz w:val="28"/>
          <w:szCs w:val="28"/>
          <w:bdr w:val="none" w:color="auto" w:sz="0" w:space="0"/>
          <w:shd w:val="clear" w:fill="FFFFFF"/>
        </w:rPr>
        <w:t>标准展位（3m×3m）　　 人民币12800元/个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00"/>
        <w:jc w:val="both"/>
        <w:rPr>
          <w:rFonts w:hint="eastAsia" w:ascii="Microsoft YaHei" w:hAnsi="Microsoft YaHei" w:eastAsia="Microsoft YaHei" w:cs="Microsoft YaHei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FangSong" w:hAnsi="FangSong" w:eastAsia="FangSong" w:cs="FangSong"/>
          <w:i w:val="0"/>
          <w:caps w:val="0"/>
          <w:color w:val="313131"/>
          <w:spacing w:val="0"/>
          <w:sz w:val="28"/>
          <w:szCs w:val="28"/>
          <w:bdr w:val="none" w:color="auto" w:sz="0" w:space="0"/>
          <w:shd w:val="clear" w:fill="FFFFFF"/>
        </w:rPr>
        <w:t>室内光地（36m</w:t>
      </w:r>
      <w:r>
        <w:rPr>
          <w:rFonts w:hint="eastAsia" w:ascii="FangSong" w:hAnsi="FangSong" w:eastAsia="FangSong" w:cs="FangSong"/>
          <w:i w:val="0"/>
          <w:caps w:val="0"/>
          <w:color w:val="31313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2</w:t>
      </w:r>
      <w:r>
        <w:rPr>
          <w:rFonts w:hint="eastAsia" w:ascii="FangSong" w:hAnsi="FangSong" w:eastAsia="FangSong" w:cs="FangSong"/>
          <w:i w:val="0"/>
          <w:caps w:val="0"/>
          <w:color w:val="313131"/>
          <w:spacing w:val="0"/>
          <w:sz w:val="28"/>
          <w:szCs w:val="28"/>
          <w:bdr w:val="none" w:color="auto" w:sz="0" w:space="0"/>
          <w:shd w:val="clear" w:fill="FFFFFF"/>
        </w:rPr>
        <w:t>起租）　 人民币1280元/m</w:t>
      </w:r>
      <w:r>
        <w:rPr>
          <w:rFonts w:hint="eastAsia" w:ascii="FangSong" w:hAnsi="FangSong" w:eastAsia="FangSong" w:cs="FangSong"/>
          <w:i w:val="0"/>
          <w:caps w:val="0"/>
          <w:color w:val="31313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00"/>
        <w:jc w:val="both"/>
        <w:rPr>
          <w:rFonts w:hint="eastAsia" w:ascii="Microsoft YaHei" w:hAnsi="Microsoft YaHei" w:eastAsia="Microsoft YaHei" w:cs="Microsoft YaHei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FangSong" w:hAnsi="FangSong" w:eastAsia="FangSong" w:cs="FangSong"/>
          <w:i w:val="0"/>
          <w:caps w:val="0"/>
          <w:color w:val="313131"/>
          <w:spacing w:val="0"/>
          <w:sz w:val="28"/>
          <w:szCs w:val="28"/>
          <w:bdr w:val="none" w:color="auto" w:sz="0" w:space="0"/>
          <w:shd w:val="clear" w:fill="FFFFFF"/>
        </w:rPr>
        <w:t>（二）标准展位构成：三面展架板、地毯、楣板、咨询台一个、圆桌一个、折椅4把、废纸篓、日光灯、220V电源插座（展板挂钩自备）。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00"/>
        <w:jc w:val="both"/>
        <w:rPr>
          <w:rFonts w:hint="eastAsia" w:ascii="Microsoft YaHei" w:hAnsi="Microsoft YaHei" w:eastAsia="Microsoft YaHei" w:cs="Microsoft YaHei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FangSong" w:hAnsi="FangSong" w:eastAsia="FangSong" w:cs="FangSong"/>
          <w:i w:val="0"/>
          <w:caps w:val="0"/>
          <w:color w:val="313131"/>
          <w:spacing w:val="0"/>
          <w:sz w:val="28"/>
          <w:szCs w:val="28"/>
          <w:bdr w:val="none" w:color="auto" w:sz="0" w:space="0"/>
          <w:shd w:val="clear" w:fill="FFFFFF"/>
        </w:rPr>
        <w:t>（三）参展优惠条件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00"/>
        <w:jc w:val="both"/>
        <w:rPr>
          <w:rFonts w:hint="eastAsia" w:ascii="Microsoft YaHei" w:hAnsi="Microsoft YaHei" w:eastAsia="Microsoft YaHei" w:cs="Microsoft YaHei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FangSong" w:hAnsi="FangSong" w:eastAsia="FangSong" w:cs="FangSong"/>
          <w:i w:val="0"/>
          <w:caps w:val="0"/>
          <w:color w:val="313131"/>
          <w:spacing w:val="0"/>
          <w:sz w:val="28"/>
          <w:szCs w:val="28"/>
          <w:bdr w:val="none" w:color="auto" w:sz="0" w:space="0"/>
          <w:shd w:val="clear" w:fill="FFFFFF"/>
        </w:rPr>
        <w:t>中国环境保护产业协会会员单位参展享受展位费10%优惠，2019年12月31日之前参展交费的会员单位享受15%优惠（优惠幅度不累计）；非中国环境保护产业协会会员单位参展，2019年12月31日前报名交费的企业享受展位费10%优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0" w:afterAutospacing="0" w:line="560" w:lineRule="atLeast"/>
        <w:ind w:left="0" w:right="0" w:firstLine="602"/>
        <w:jc w:val="both"/>
        <w:rPr>
          <w:rFonts w:hint="eastAsia" w:ascii="Microsoft YaHei" w:hAnsi="Microsoft YaHei" w:eastAsia="Microsoft YaHei" w:cs="Microsoft YaHei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FangSong" w:hAnsi="FangSong" w:eastAsia="FangSong" w:cs="FangSong"/>
          <w:b/>
          <w:i w:val="0"/>
          <w:caps w:val="0"/>
          <w:color w:val="313131"/>
          <w:spacing w:val="0"/>
          <w:sz w:val="28"/>
          <w:szCs w:val="28"/>
          <w:bdr w:val="none" w:color="auto" w:sz="0" w:space="0"/>
          <w:shd w:val="clear" w:fill="FFFFFF"/>
        </w:rPr>
        <w:t>七、参展报名（截止日期：2020年4月30日）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00"/>
        <w:jc w:val="both"/>
        <w:rPr>
          <w:rFonts w:hint="eastAsia" w:ascii="Microsoft YaHei" w:hAnsi="Microsoft YaHei" w:eastAsia="Microsoft YaHei" w:cs="Microsoft YaHei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</w:rPr>
        <w:t>（一）请填写参展申请表，</w:t>
      </w:r>
      <w:r>
        <w:rPr>
          <w:rFonts w:hint="eastAsia" w:ascii="FangSong" w:hAnsi="FangSong" w:eastAsia="FangSong" w:cs="FangSong"/>
          <w:i w:val="0"/>
          <w:caps w:val="0"/>
          <w:color w:val="551A8B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FangSong" w:hAnsi="FangSong" w:eastAsia="FangSong" w:cs="FangSong"/>
          <w:i w:val="0"/>
          <w:caps w:val="0"/>
          <w:color w:val="551A8B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"mailto:%E5%B0%86%E7%94%B3%E8%AF%B7%E8%A1%A8Word%E7%89%88%E5%8F%91%E9%80%81%E8%87%B3dulei@caepi.org.cn" </w:instrText>
      </w:r>
      <w:r>
        <w:rPr>
          <w:rFonts w:hint="eastAsia" w:ascii="FangSong" w:hAnsi="FangSong" w:eastAsia="FangSong" w:cs="FangSong"/>
          <w:i w:val="0"/>
          <w:caps w:val="0"/>
          <w:color w:val="551A8B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FangSong" w:hAnsi="FangSong" w:eastAsia="FangSong" w:cs="FangSong"/>
          <w:i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</w:rPr>
        <w:t>将申请表Word版发送至dulei@caepi.org.cn</w:t>
      </w:r>
      <w:r>
        <w:rPr>
          <w:rFonts w:hint="eastAsia" w:ascii="FangSong" w:hAnsi="FangSong" w:eastAsia="FangSong" w:cs="FangSong"/>
          <w:i w:val="0"/>
          <w:caps w:val="0"/>
          <w:color w:val="551A8B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FangSong" w:hAnsi="FangSong" w:eastAsia="FangSong" w:cs="FangSong"/>
          <w:i w:val="0"/>
          <w:caps w:val="0"/>
          <w:color w:val="313131"/>
          <w:spacing w:val="0"/>
          <w:sz w:val="28"/>
          <w:szCs w:val="28"/>
          <w:bdr w:val="none" w:color="auto" w:sz="0" w:space="0"/>
          <w:shd w:val="clear" w:fill="FFFFFF"/>
        </w:rPr>
        <w:t>，mengxiao@caepi.org.cn</w:t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00"/>
        <w:jc w:val="both"/>
        <w:rPr>
          <w:rFonts w:hint="eastAsia" w:ascii="Microsoft YaHei" w:hAnsi="Microsoft YaHei" w:eastAsia="Microsoft YaHei" w:cs="Microsoft YaHei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FangSong" w:hAnsi="FangSong" w:eastAsia="FangSong" w:cs="FangSong"/>
          <w:i w:val="0"/>
          <w:caps w:val="0"/>
          <w:color w:val="313131"/>
          <w:spacing w:val="0"/>
          <w:sz w:val="28"/>
          <w:szCs w:val="28"/>
          <w:bdr w:val="none" w:color="auto" w:sz="0" w:space="0"/>
          <w:shd w:val="clear" w:fill="FFFFFF"/>
        </w:rPr>
        <w:t>（二）参展申请表及安全保卫、消防、知识产权保护及质量保证协议书加盖单位公章后，邮寄至</w:t>
      </w:r>
      <w:r>
        <w:rPr>
          <w:rFonts w:hint="eastAsia" w:ascii="FangSong" w:hAnsi="FangSong" w:eastAsia="FangSong" w:cs="FangSong"/>
          <w:b/>
          <w:i w:val="0"/>
          <w:caps w:val="0"/>
          <w:color w:val="313131"/>
          <w:spacing w:val="0"/>
          <w:sz w:val="28"/>
          <w:szCs w:val="28"/>
          <w:bdr w:val="none" w:color="auto" w:sz="0" w:space="0"/>
          <w:shd w:val="clear" w:fill="FFFFFF"/>
        </w:rPr>
        <w:t>中国环境保护产业协会杜磊</w:t>
      </w:r>
      <w:r>
        <w:rPr>
          <w:rFonts w:hint="eastAsia" w:ascii="FangSong" w:hAnsi="FangSong" w:eastAsia="FangSong" w:cs="FangSong"/>
          <w:i w:val="0"/>
          <w:caps w:val="0"/>
          <w:color w:val="313131"/>
          <w:spacing w:val="0"/>
          <w:sz w:val="28"/>
          <w:szCs w:val="28"/>
          <w:bdr w:val="none" w:color="auto" w:sz="0" w:space="0"/>
          <w:shd w:val="clear" w:fill="FFFFFF"/>
        </w:rPr>
        <w:t>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00"/>
        <w:jc w:val="both"/>
        <w:rPr>
          <w:rFonts w:hint="eastAsia" w:ascii="Microsoft YaHei" w:hAnsi="Microsoft YaHei" w:eastAsia="Microsoft YaHei" w:cs="Microsoft YaHei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FangSong" w:hAnsi="FangSong" w:eastAsia="FangSong" w:cs="FangSong"/>
          <w:i w:val="0"/>
          <w:caps w:val="0"/>
          <w:color w:val="313131"/>
          <w:spacing w:val="0"/>
          <w:sz w:val="28"/>
          <w:szCs w:val="28"/>
          <w:bdr w:val="none" w:color="auto" w:sz="0" w:space="0"/>
          <w:shd w:val="clear" w:fill="FFFFFF"/>
        </w:rPr>
        <w:t>（三）收到企业参展申请表原件及安全保卫、消防、知识产权保护及质量保证协议书后，与企业确认展位并发送“展位确认函”。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00"/>
        <w:jc w:val="both"/>
        <w:rPr>
          <w:rFonts w:hint="eastAsia" w:ascii="Microsoft YaHei" w:hAnsi="Microsoft YaHei" w:eastAsia="Microsoft YaHei" w:cs="Microsoft YaHei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FangSong" w:hAnsi="FangSong" w:eastAsia="FangSong" w:cs="FangSong"/>
          <w:i w:val="0"/>
          <w:caps w:val="0"/>
          <w:color w:val="313131"/>
          <w:spacing w:val="0"/>
          <w:sz w:val="28"/>
          <w:szCs w:val="28"/>
          <w:bdr w:val="none" w:color="auto" w:sz="0" w:space="0"/>
          <w:shd w:val="clear" w:fill="FFFFFF"/>
        </w:rPr>
        <w:t>（五）参展企业收到“展位确认函”后一周内请将展位费全额汇至中国环境保护产业协会账户。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00"/>
        <w:jc w:val="both"/>
        <w:rPr>
          <w:rFonts w:hint="eastAsia" w:ascii="Microsoft YaHei" w:hAnsi="Microsoft YaHei" w:eastAsia="Microsoft YaHei" w:cs="Microsoft YaHei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FangSong" w:hAnsi="FangSong" w:eastAsia="FangSong" w:cs="FangSong"/>
          <w:i w:val="0"/>
          <w:caps w:val="0"/>
          <w:color w:val="313131"/>
          <w:spacing w:val="0"/>
          <w:sz w:val="28"/>
          <w:szCs w:val="28"/>
          <w:bdr w:val="none" w:color="auto" w:sz="0" w:space="0"/>
          <w:shd w:val="clear" w:fill="FFFFFF"/>
        </w:rPr>
        <w:t>开户单位：中国环境保护产业协会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00"/>
        <w:jc w:val="both"/>
        <w:rPr>
          <w:rFonts w:hint="eastAsia" w:ascii="Microsoft YaHei" w:hAnsi="Microsoft YaHei" w:eastAsia="Microsoft YaHei" w:cs="Microsoft YaHei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FangSong" w:hAnsi="FangSong" w:eastAsia="FangSong" w:cs="FangSong"/>
          <w:i w:val="0"/>
          <w:caps w:val="0"/>
          <w:color w:val="313131"/>
          <w:spacing w:val="0"/>
          <w:sz w:val="28"/>
          <w:szCs w:val="28"/>
          <w:bdr w:val="none" w:color="auto" w:sz="0" w:space="0"/>
          <w:shd w:val="clear" w:fill="FFFFFF"/>
        </w:rPr>
        <w:t>开户银行：工商银行北京百万庄支行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00"/>
        <w:jc w:val="both"/>
        <w:rPr>
          <w:rFonts w:hint="eastAsia" w:ascii="Microsoft YaHei" w:hAnsi="Microsoft YaHei" w:eastAsia="Microsoft YaHei" w:cs="Microsoft YaHei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FangSong" w:hAnsi="FangSong" w:eastAsia="FangSong" w:cs="FangSong"/>
          <w:i w:val="0"/>
          <w:caps w:val="0"/>
          <w:color w:val="313131"/>
          <w:spacing w:val="0"/>
          <w:sz w:val="28"/>
          <w:szCs w:val="28"/>
          <w:bdr w:val="none" w:color="auto" w:sz="0" w:space="0"/>
          <w:shd w:val="clear" w:fill="FFFFFF"/>
        </w:rPr>
        <w:t>银行账户：0200001409014407275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00"/>
        <w:jc w:val="both"/>
        <w:rPr>
          <w:rFonts w:hint="eastAsia" w:ascii="Microsoft YaHei" w:hAnsi="Microsoft YaHei" w:eastAsia="Microsoft YaHei" w:cs="Microsoft YaHei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FangSong" w:hAnsi="FangSong" w:eastAsia="FangSong" w:cs="FangSong"/>
          <w:i w:val="0"/>
          <w:caps w:val="0"/>
          <w:color w:val="313131"/>
          <w:spacing w:val="0"/>
          <w:sz w:val="28"/>
          <w:szCs w:val="28"/>
          <w:bdr w:val="none" w:color="auto" w:sz="0" w:space="0"/>
          <w:shd w:val="clear" w:fill="FFFFFF"/>
        </w:rPr>
        <w:t>（六）企业确认展位后，请登陆中国环境保护产业协会网站（www.caepi.org.cn），点击“展商信息登录系统”进入业务系统登录页，填报企业信息。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Microsoft YaHei" w:hAnsi="Microsoft YaHei" w:eastAsia="Microsoft YaHei" w:cs="Microsoft YaHei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FangSong" w:hAnsi="FangSong" w:eastAsia="FangSong" w:cs="FangSong"/>
          <w:i w:val="0"/>
          <w:caps w:val="0"/>
          <w:color w:val="313131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829300" cy="3219450"/>
            <wp:effectExtent l="0" t="0" r="0" b="0"/>
            <wp:docPr id="12" name="图片 11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FangSong" w:hAnsi="FangSong" w:eastAsia="FangSong" w:cs="FangSong"/>
          <w:i w:val="0"/>
          <w:caps w:val="0"/>
          <w:color w:val="313131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0" w:afterAutospacing="0" w:line="560" w:lineRule="atLeast"/>
        <w:ind w:left="0" w:right="0" w:firstLine="602"/>
        <w:jc w:val="both"/>
        <w:rPr>
          <w:rFonts w:hint="eastAsia" w:ascii="Microsoft YaHei" w:hAnsi="Microsoft YaHei" w:eastAsia="Microsoft YaHei" w:cs="Microsoft YaHei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FangSong" w:hAnsi="FangSong" w:eastAsia="FangSong" w:cs="FangSong"/>
          <w:b/>
          <w:i w:val="0"/>
          <w:caps w:val="0"/>
          <w:color w:val="313131"/>
          <w:spacing w:val="0"/>
          <w:sz w:val="28"/>
          <w:szCs w:val="28"/>
          <w:bdr w:val="none" w:color="auto" w:sz="0" w:space="0"/>
          <w:shd w:val="clear" w:fill="FFFFFF"/>
        </w:rPr>
        <w:t>八、免费增值服务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00"/>
        <w:jc w:val="both"/>
        <w:rPr>
          <w:rFonts w:hint="eastAsia" w:ascii="Microsoft YaHei" w:hAnsi="Microsoft YaHei" w:eastAsia="Microsoft YaHei" w:cs="Microsoft YaHei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FangSong" w:hAnsi="FangSong" w:eastAsia="FangSong" w:cs="FangSong"/>
          <w:i w:val="0"/>
          <w:caps w:val="0"/>
          <w:color w:val="313131"/>
          <w:spacing w:val="0"/>
          <w:sz w:val="28"/>
          <w:szCs w:val="28"/>
          <w:bdr w:val="none" w:color="auto" w:sz="0" w:space="0"/>
          <w:shd w:val="clear" w:fill="FFFFFF"/>
        </w:rPr>
        <w:t>为更好的服务参展商，中国环境保护产业协会将为参展商提供以下免费增值服务：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980" w:right="0" w:hanging="420"/>
        <w:jc w:val="both"/>
        <w:rPr>
          <w:rFonts w:hint="eastAsia" w:ascii="Microsoft YaHei" w:hAnsi="Microsoft YaHei" w:eastAsia="Microsoft YaHei" w:cs="Microsoft YaHei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FangSong" w:hAnsi="FangSong" w:eastAsia="FangSong" w:cs="FangSong"/>
          <w:i w:val="0"/>
          <w:caps w:val="0"/>
          <w:color w:val="313131"/>
          <w:spacing w:val="0"/>
          <w:sz w:val="28"/>
          <w:szCs w:val="28"/>
          <w:bdr w:val="none" w:color="auto" w:sz="0" w:space="0"/>
          <w:shd w:val="clear" w:fill="FFFFFF"/>
        </w:rPr>
        <w:t>1.展商服务微信小程序，将为展商提供线上宣传、展示、交流、商务对接平台（详细信息将另行通知）；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980" w:right="0" w:hanging="420"/>
        <w:jc w:val="both"/>
        <w:rPr>
          <w:rFonts w:hint="eastAsia" w:ascii="Microsoft YaHei" w:hAnsi="Microsoft YaHei" w:eastAsia="Microsoft YaHei" w:cs="Microsoft YaHei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FangSong" w:hAnsi="FangSong" w:eastAsia="FangSong" w:cs="FangSong"/>
          <w:i w:val="0"/>
          <w:caps w:val="0"/>
          <w:color w:val="313131"/>
          <w:spacing w:val="0"/>
          <w:sz w:val="28"/>
          <w:szCs w:val="28"/>
          <w:bdr w:val="none" w:color="auto" w:sz="0" w:space="0"/>
          <w:shd w:val="clear" w:fill="FFFFFF"/>
        </w:rPr>
        <w:t>2.展位面积36平米以上的展商可提供logo，印制在展位平面图上；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980" w:right="0" w:hanging="420"/>
        <w:jc w:val="both"/>
        <w:rPr>
          <w:rFonts w:hint="eastAsia" w:ascii="Microsoft YaHei" w:hAnsi="Microsoft YaHei" w:eastAsia="Microsoft YaHei" w:cs="Microsoft YaHei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FangSong" w:hAnsi="FangSong" w:eastAsia="FangSong" w:cs="FangSong"/>
          <w:i w:val="0"/>
          <w:caps w:val="0"/>
          <w:color w:val="313131"/>
          <w:spacing w:val="0"/>
          <w:sz w:val="28"/>
          <w:szCs w:val="28"/>
          <w:bdr w:val="none" w:color="auto" w:sz="0" w:space="0"/>
          <w:shd w:val="clear" w:fill="FFFFFF"/>
        </w:rPr>
        <w:t>3.展位面积36平米以上的展商可提供宣传稿件，在展会微信公众号进行一次推广，数量有限，先到先得；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980" w:right="0" w:hanging="420"/>
        <w:jc w:val="both"/>
        <w:rPr>
          <w:rFonts w:hint="eastAsia" w:ascii="Microsoft YaHei" w:hAnsi="Microsoft YaHei" w:eastAsia="Microsoft YaHei" w:cs="Microsoft YaHei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FangSong" w:hAnsi="FangSong" w:eastAsia="FangSong" w:cs="FangSong"/>
          <w:b/>
          <w:i w:val="0"/>
          <w:caps w:val="0"/>
          <w:color w:val="313131"/>
          <w:spacing w:val="0"/>
          <w:sz w:val="28"/>
          <w:szCs w:val="28"/>
          <w:bdr w:val="none" w:color="auto" w:sz="0" w:space="0"/>
          <w:shd w:val="clear" w:fill="FFFFFF"/>
        </w:rPr>
        <w:t>4.</w:t>
      </w:r>
      <w:r>
        <w:rPr>
          <w:rFonts w:hint="eastAsia" w:ascii="FangSong" w:hAnsi="FangSong" w:eastAsia="FangSong" w:cs="FangSong"/>
          <w:i w:val="0"/>
          <w:caps w:val="0"/>
          <w:color w:val="313131"/>
          <w:spacing w:val="0"/>
          <w:sz w:val="28"/>
          <w:szCs w:val="28"/>
          <w:bdr w:val="none" w:color="auto" w:sz="0" w:space="0"/>
          <w:shd w:val="clear" w:fill="FFFFFF"/>
        </w:rPr>
        <w:t>参展企业宣传视频可在展会网站上播放（至下届展会开始之前）。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0" w:afterAutospacing="0" w:line="560" w:lineRule="atLeast"/>
        <w:ind w:left="0" w:right="0" w:firstLine="602"/>
        <w:jc w:val="both"/>
        <w:rPr>
          <w:rFonts w:hint="eastAsia" w:ascii="Microsoft YaHei" w:hAnsi="Microsoft YaHei" w:eastAsia="Microsoft YaHei" w:cs="Microsoft YaHei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FangSong" w:hAnsi="FangSong" w:eastAsia="FangSong" w:cs="FangSong"/>
          <w:b/>
          <w:i w:val="0"/>
          <w:caps w:val="0"/>
          <w:color w:val="313131"/>
          <w:spacing w:val="0"/>
          <w:sz w:val="28"/>
          <w:szCs w:val="28"/>
          <w:bdr w:val="none" w:color="auto" w:sz="0" w:space="0"/>
          <w:shd w:val="clear" w:fill="FFFFFF"/>
        </w:rPr>
        <w:t>九、联系方式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560" w:right="0" w:firstLine="0"/>
        <w:jc w:val="both"/>
        <w:rPr>
          <w:rFonts w:hint="eastAsia" w:ascii="Microsoft YaHei" w:hAnsi="Microsoft YaHei" w:eastAsia="Microsoft YaHei" w:cs="Microsoft YaHei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FangSong" w:hAnsi="FangSong" w:eastAsia="FangSong" w:cs="FangSong"/>
          <w:i w:val="0"/>
          <w:caps w:val="0"/>
          <w:color w:val="313131"/>
          <w:spacing w:val="0"/>
          <w:sz w:val="28"/>
          <w:szCs w:val="28"/>
          <w:bdr w:val="none" w:color="auto" w:sz="0" w:space="0"/>
          <w:shd w:val="clear" w:fill="FFFFFF"/>
        </w:rPr>
        <w:t>中国环境保护产业协会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560" w:right="0" w:firstLine="0"/>
        <w:jc w:val="both"/>
        <w:rPr>
          <w:rFonts w:hint="eastAsia" w:ascii="Microsoft YaHei" w:hAnsi="Microsoft YaHei" w:eastAsia="Microsoft YaHei" w:cs="Microsoft YaHei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FangSong" w:hAnsi="FangSong" w:eastAsia="FangSong" w:cs="FangSong"/>
          <w:i w:val="0"/>
          <w:caps w:val="0"/>
          <w:color w:val="313131"/>
          <w:spacing w:val="0"/>
          <w:sz w:val="28"/>
          <w:szCs w:val="28"/>
          <w:bdr w:val="none" w:color="auto" w:sz="0" w:space="0"/>
          <w:shd w:val="clear" w:fill="FFFFFF"/>
        </w:rPr>
        <w:t>地  址：北京市西城区扣钟北里甲4号楼  邮编：100037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560" w:right="0" w:firstLine="0"/>
        <w:jc w:val="both"/>
        <w:rPr>
          <w:rFonts w:hint="eastAsia" w:ascii="Microsoft YaHei" w:hAnsi="Microsoft YaHei" w:eastAsia="Microsoft YaHei" w:cs="Microsoft YaHei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FangSong" w:hAnsi="FangSong" w:eastAsia="FangSong" w:cs="FangSong"/>
          <w:i w:val="0"/>
          <w:caps w:val="0"/>
          <w:color w:val="313131"/>
          <w:spacing w:val="0"/>
          <w:sz w:val="28"/>
          <w:szCs w:val="28"/>
          <w:bdr w:val="none" w:color="auto" w:sz="0" w:space="0"/>
          <w:shd w:val="clear" w:fill="FFFFFF"/>
        </w:rPr>
        <w:t>联系人：</w:t>
      </w:r>
    </w:p>
    <w:tbl>
      <w:tblPr>
        <w:tblW w:w="8235" w:type="dxa"/>
        <w:jc w:val="right"/>
        <w:tblInd w:w="28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02"/>
        <w:gridCol w:w="443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right"/>
        </w:trPr>
        <w:tc>
          <w:tcPr>
            <w:tcW w:w="380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eastAsia" w:ascii="Microsoft YaHei" w:hAnsi="Microsoft YaHei" w:eastAsia="Microsoft YaHei" w:cs="Microsoft YaHei"/>
                <w:b w:val="0"/>
                <w:i w:val="0"/>
                <w:color w:val="313131"/>
                <w:sz w:val="21"/>
                <w:szCs w:val="21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olor w:val="313131"/>
                <w:sz w:val="28"/>
                <w:szCs w:val="28"/>
                <w:bdr w:val="none" w:color="auto" w:sz="0" w:space="0"/>
              </w:rPr>
              <w:t>杜磊</w:t>
            </w:r>
          </w:p>
        </w:tc>
        <w:tc>
          <w:tcPr>
            <w:tcW w:w="44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eastAsia" w:ascii="Microsoft YaHei" w:hAnsi="Microsoft YaHei" w:eastAsia="Microsoft YaHei" w:cs="Microsoft YaHei"/>
                <w:b w:val="0"/>
                <w:i w:val="0"/>
                <w:color w:val="313131"/>
                <w:sz w:val="21"/>
                <w:szCs w:val="21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olor w:val="313131"/>
                <w:sz w:val="28"/>
                <w:szCs w:val="28"/>
                <w:bdr w:val="none" w:color="auto" w:sz="0" w:space="0"/>
              </w:rPr>
              <w:t>孟骁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right"/>
        </w:trPr>
        <w:tc>
          <w:tcPr>
            <w:tcW w:w="380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eastAsia" w:ascii="Microsoft YaHei" w:hAnsi="Microsoft YaHei" w:eastAsia="Microsoft YaHei" w:cs="Microsoft YaHei"/>
                <w:b w:val="0"/>
                <w:i w:val="0"/>
                <w:color w:val="313131"/>
                <w:sz w:val="21"/>
                <w:szCs w:val="21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olor w:val="313131"/>
                <w:sz w:val="28"/>
                <w:szCs w:val="28"/>
                <w:bdr w:val="none" w:color="auto" w:sz="0" w:space="0"/>
              </w:rPr>
              <w:t>电话：010-5155 5021</w:t>
            </w:r>
          </w:p>
        </w:tc>
        <w:tc>
          <w:tcPr>
            <w:tcW w:w="44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eastAsia" w:ascii="Microsoft YaHei" w:hAnsi="Microsoft YaHei" w:eastAsia="Microsoft YaHei" w:cs="Microsoft YaHei"/>
                <w:b w:val="0"/>
                <w:i w:val="0"/>
                <w:color w:val="313131"/>
                <w:sz w:val="21"/>
                <w:szCs w:val="21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olor w:val="313131"/>
                <w:sz w:val="28"/>
                <w:szCs w:val="28"/>
                <w:bdr w:val="none" w:color="auto" w:sz="0" w:space="0"/>
              </w:rPr>
              <w:t>电话：010-5155 5126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right"/>
        </w:trPr>
        <w:tc>
          <w:tcPr>
            <w:tcW w:w="380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eastAsia" w:ascii="Microsoft YaHei" w:hAnsi="Microsoft YaHei" w:eastAsia="Microsoft YaHei" w:cs="Microsoft YaHei"/>
                <w:b w:val="0"/>
                <w:i w:val="0"/>
                <w:color w:val="313131"/>
                <w:sz w:val="21"/>
                <w:szCs w:val="21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olor w:val="313131"/>
                <w:sz w:val="28"/>
                <w:szCs w:val="28"/>
                <w:bdr w:val="none" w:color="auto" w:sz="0" w:space="0"/>
              </w:rPr>
              <w:t>手机：13436375866</w:t>
            </w:r>
          </w:p>
        </w:tc>
        <w:tc>
          <w:tcPr>
            <w:tcW w:w="44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eastAsia" w:ascii="Microsoft YaHei" w:hAnsi="Microsoft YaHei" w:eastAsia="Microsoft YaHei" w:cs="Microsoft YaHei"/>
                <w:b w:val="0"/>
                <w:i w:val="0"/>
                <w:color w:val="313131"/>
                <w:sz w:val="21"/>
                <w:szCs w:val="21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olor w:val="313131"/>
                <w:sz w:val="28"/>
                <w:szCs w:val="28"/>
                <w:bdr w:val="none" w:color="auto" w:sz="0" w:space="0"/>
              </w:rPr>
              <w:t>手机：18600933107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right"/>
        </w:trPr>
        <w:tc>
          <w:tcPr>
            <w:tcW w:w="380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eastAsia" w:ascii="Microsoft YaHei" w:hAnsi="Microsoft YaHei" w:eastAsia="Microsoft YaHei" w:cs="Microsoft YaHei"/>
                <w:b w:val="0"/>
                <w:i w:val="0"/>
                <w:color w:val="313131"/>
                <w:sz w:val="21"/>
                <w:szCs w:val="21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olor w:val="313131"/>
                <w:sz w:val="28"/>
                <w:szCs w:val="28"/>
                <w:bdr w:val="none" w:color="auto" w:sz="0" w:space="0"/>
              </w:rPr>
              <w:t>邮箱：dulei@caepi.org.cn</w:t>
            </w:r>
          </w:p>
        </w:tc>
        <w:tc>
          <w:tcPr>
            <w:tcW w:w="44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eastAsia" w:ascii="Microsoft YaHei" w:hAnsi="Microsoft YaHei" w:eastAsia="Microsoft YaHei" w:cs="Microsoft YaHei"/>
                <w:b w:val="0"/>
                <w:i w:val="0"/>
                <w:color w:val="313131"/>
                <w:sz w:val="21"/>
                <w:szCs w:val="21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olor w:val="313131"/>
                <w:sz w:val="28"/>
                <w:szCs w:val="28"/>
                <w:bdr w:val="none" w:color="auto" w:sz="0" w:space="0"/>
              </w:rPr>
              <w:t>邮箱：mengxiao@caepi.org.cn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02"/>
        <w:jc w:val="right"/>
        <w:rPr>
          <w:rFonts w:hint="eastAsia" w:ascii="Microsoft YaHei" w:hAnsi="Microsoft YaHei" w:eastAsia="Microsoft YaHei" w:cs="Microsoft YaHei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FangSong" w:hAnsi="FangSong" w:eastAsia="FangSong" w:cs="FangSong"/>
          <w:b/>
          <w:i w:val="0"/>
          <w:caps w:val="0"/>
          <w:color w:val="313131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Microsoft YaHei" w:hAnsi="Microsoft YaHei" w:eastAsia="Microsoft YaHei" w:cs="Microsoft YaHei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FangSong" w:hAnsi="FangSong" w:eastAsia="FangSong" w:cs="FangSong"/>
          <w:i w:val="0"/>
          <w:caps w:val="0"/>
          <w:color w:val="313131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809750" cy="1809750"/>
            <wp:effectExtent l="0" t="0" r="0" b="0"/>
            <wp:docPr id="10" name="图片 12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2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Microsoft YaHei" w:hAnsi="Microsoft YaHei" w:eastAsia="Microsoft YaHei" w:cs="Microsoft YaHei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FangSong" w:hAnsi="FangSong" w:eastAsia="FangSong" w:cs="FangSong"/>
          <w:b/>
          <w:i w:val="0"/>
          <w:caps w:val="0"/>
          <w:color w:val="313131"/>
          <w:spacing w:val="0"/>
          <w:sz w:val="28"/>
          <w:szCs w:val="28"/>
          <w:bdr w:val="none" w:color="auto" w:sz="0" w:space="0"/>
          <w:shd w:val="clear" w:fill="FFFFFF"/>
        </w:rPr>
        <w:t>请浏览展会官方网站</w:t>
      </w:r>
      <w:r>
        <w:rPr>
          <w:rFonts w:hint="eastAsia" w:ascii="FangSong" w:hAnsi="FangSong" w:eastAsia="FangSong" w:cs="FangSong"/>
          <w:i w:val="0"/>
          <w:caps w:val="0"/>
          <w:color w:val="551A8B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FangSong" w:hAnsi="FangSong" w:eastAsia="FangSong" w:cs="FangSong"/>
          <w:i w:val="0"/>
          <w:caps w:val="0"/>
          <w:color w:val="551A8B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"http://www.ciepec.org/" </w:instrText>
      </w:r>
      <w:r>
        <w:rPr>
          <w:rFonts w:hint="eastAsia" w:ascii="FangSong" w:hAnsi="FangSong" w:eastAsia="FangSong" w:cs="FangSong"/>
          <w:i w:val="0"/>
          <w:caps w:val="0"/>
          <w:color w:val="551A8B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FangSong" w:hAnsi="FangSong" w:eastAsia="FangSong" w:cs="FangSong"/>
          <w:b/>
          <w:i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</w:rPr>
        <w:t>www.ciepec.org</w:t>
      </w:r>
      <w:r>
        <w:rPr>
          <w:rFonts w:hint="eastAsia" w:ascii="FangSong" w:hAnsi="FangSong" w:eastAsia="FangSong" w:cs="FangSong"/>
          <w:i w:val="0"/>
          <w:caps w:val="0"/>
          <w:color w:val="551A8B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FangSong" w:hAnsi="FangSong" w:eastAsia="FangSong" w:cs="FangSong"/>
          <w:b/>
          <w:i w:val="0"/>
          <w:caps w:val="0"/>
          <w:color w:val="313131"/>
          <w:spacing w:val="0"/>
          <w:sz w:val="28"/>
          <w:szCs w:val="28"/>
          <w:bdr w:val="none" w:color="auto" w:sz="0" w:space="0"/>
          <w:shd w:val="clear" w:fill="FFFFFF"/>
        </w:rPr>
        <w:t>或扫描展会微信二维码，关注展会最新信息。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3213"/>
        <w:jc w:val="left"/>
        <w:rPr>
          <w:rFonts w:hint="default" w:ascii="Times New Roman" w:hAnsi="Times New Roman" w:cs="Times New Roman"/>
          <w:i w:val="0"/>
          <w:caps w:val="0"/>
          <w:color w:val="313131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/>
          <w:i w:val="0"/>
          <w:caps w:val="0"/>
          <w:color w:val="313131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313131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/>
          <w:i w:val="0"/>
          <w:caps w:val="0"/>
          <w:color w:val="313131"/>
          <w:spacing w:val="0"/>
          <w:sz w:val="32"/>
          <w:szCs w:val="32"/>
          <w:bdr w:val="none" w:color="auto" w:sz="0" w:space="0"/>
          <w:shd w:val="clear" w:fill="FFFFFF"/>
        </w:rPr>
        <w:t>       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3D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2019-11-20T03:04:41Z</dcterms:created>
  <dc:creator>Administrator</dc:creator>
  <cp:lastModifiedBy>Administrator</cp:lastModifiedBy>
  <dcterms:modified xsi:type="dcterms:W3CDTF">2019-11-20T03:05:44Z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